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ÖĞRETİM ÜYESİ DIŞINDAKİ ÖĞRETİM ELEMANLARI İÇİN ÖN DEĞERLENDİRME FORMU</w:t>
      </w: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  <w:sz w:val="28"/>
        </w:rPr>
      </w:pPr>
      <w:r w:rsidRPr="0012781A">
        <w:rPr>
          <w:rFonts w:ascii="Times New Roman" w:hAnsi="Times New Roman" w:cs="Times New Roman"/>
          <w:b/>
          <w:sz w:val="28"/>
        </w:rPr>
        <w:t>İLAN EDİLEN KADRONUN</w:t>
      </w:r>
    </w:p>
    <w:p w:rsidR="00024741" w:rsidRPr="0012781A" w:rsidRDefault="00024741" w:rsidP="00024741">
      <w:pPr>
        <w:rPr>
          <w:rFonts w:ascii="Times New Roman" w:hAnsi="Times New Roman" w:cs="Times New Roman"/>
        </w:rPr>
      </w:pP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 xml:space="preserve">Akademik Birimi </w:t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Mühendislik Mimarlık Fakültesi</w:t>
      </w:r>
    </w:p>
    <w:p w:rsidR="00024741" w:rsidRPr="0012781A" w:rsidRDefault="00024741" w:rsidP="00024741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Programı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900F15">
        <w:rPr>
          <w:rFonts w:ascii="Times New Roman" w:hAnsi="Times New Roman" w:cs="Times New Roman"/>
        </w:rPr>
        <w:t>Mimarlık</w:t>
      </w:r>
      <w:r w:rsidR="006967D6">
        <w:rPr>
          <w:rFonts w:ascii="Times New Roman" w:hAnsi="Times New Roman" w:cs="Times New Roman"/>
        </w:rPr>
        <w:t xml:space="preserve"> (İngilizce)</w:t>
      </w: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Tarihi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900F15">
        <w:rPr>
          <w:rFonts w:ascii="Times New Roman" w:hAnsi="Times New Roman" w:cs="Times New Roman"/>
        </w:rPr>
        <w:t>29.03.2018</w:t>
      </w:r>
    </w:p>
    <w:p w:rsidR="00024741" w:rsidRPr="0012781A" w:rsidRDefault="00024741" w:rsidP="00024741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Numarası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="00900F15">
        <w:rPr>
          <w:rFonts w:ascii="Times New Roman" w:hAnsi="Times New Roman" w:cs="Times New Roman"/>
        </w:rPr>
        <w:t>1024513</w:t>
      </w:r>
    </w:p>
    <w:p w:rsidR="00024741" w:rsidRPr="00A8700E" w:rsidRDefault="00024741" w:rsidP="00024741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 xml:space="preserve">Kadro </w:t>
      </w:r>
      <w:proofErr w:type="spellStart"/>
      <w:r w:rsidRPr="0012781A">
        <w:rPr>
          <w:rFonts w:ascii="Times New Roman" w:hAnsi="Times New Roman" w:cs="Times New Roman"/>
          <w:b/>
        </w:rPr>
        <w:t>Ünvanı</w:t>
      </w:r>
      <w:proofErr w:type="spellEnd"/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Araştırma Görevlisi</w:t>
      </w:r>
    </w:p>
    <w:p w:rsidR="00024741" w:rsidRPr="0012781A" w:rsidRDefault="00024741" w:rsidP="00024741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4741" w:rsidRPr="0012781A" w:rsidRDefault="00024741" w:rsidP="000247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>Öğretim üyesi dışındaki öğretim elemanı kadrosuna naklen veya açıktan yapılacak atamalarla ilgili Yükseköğretim Kuru</w:t>
      </w:r>
      <w:r w:rsidR="00900F15">
        <w:rPr>
          <w:rFonts w:ascii="Times New Roman" w:hAnsi="Times New Roman" w:cs="Times New Roman"/>
        </w:rPr>
        <w:t>lu’nun web sayfasında 29.03.2018 – 12.04</w:t>
      </w:r>
      <w:r w:rsidRPr="0012781A">
        <w:rPr>
          <w:rFonts w:ascii="Times New Roman" w:hAnsi="Times New Roman" w:cs="Times New Roman"/>
        </w:rPr>
        <w:t>.2018 tarihleri arasında yayınlanmış olan ilan doğrultusunda başvuruda bulunan adayların ön değerlendirmeleri yapılmış olup, bilgiler aşağıdaki l</w:t>
      </w:r>
      <w:r w:rsidR="00900F15">
        <w:rPr>
          <w:rFonts w:ascii="Times New Roman" w:hAnsi="Times New Roman" w:cs="Times New Roman"/>
        </w:rPr>
        <w:t>istede yer almaktadır.</w:t>
      </w:r>
      <w:r w:rsidR="00DD5F9C">
        <w:rPr>
          <w:rFonts w:ascii="Times New Roman" w:hAnsi="Times New Roman" w:cs="Times New Roman"/>
        </w:rPr>
        <w:t xml:space="preserve"> </w:t>
      </w:r>
      <w:proofErr w:type="gramStart"/>
      <w:r w:rsidR="00DD5F9C">
        <w:rPr>
          <w:rFonts w:ascii="Times New Roman" w:hAnsi="Times New Roman" w:cs="Times New Roman"/>
        </w:rPr>
        <w:t>Yazılı  s</w:t>
      </w:r>
      <w:r w:rsidR="00900F15">
        <w:rPr>
          <w:rFonts w:ascii="Times New Roman" w:hAnsi="Times New Roman" w:cs="Times New Roman"/>
        </w:rPr>
        <w:t>ınav</w:t>
      </w:r>
      <w:proofErr w:type="gramEnd"/>
      <w:r w:rsidR="00900F15">
        <w:rPr>
          <w:rFonts w:ascii="Times New Roman" w:hAnsi="Times New Roman" w:cs="Times New Roman"/>
        </w:rPr>
        <w:t>, 16.04</w:t>
      </w:r>
      <w:r w:rsidRPr="0012781A">
        <w:rPr>
          <w:rFonts w:ascii="Times New Roman" w:hAnsi="Times New Roman" w:cs="Times New Roman"/>
        </w:rPr>
        <w:t xml:space="preserve">.2018 </w:t>
      </w:r>
      <w:r w:rsidR="00900F15">
        <w:rPr>
          <w:rFonts w:ascii="Times New Roman" w:hAnsi="Times New Roman" w:cs="Times New Roman"/>
        </w:rPr>
        <w:t>Paza</w:t>
      </w:r>
      <w:r w:rsidR="006967D6">
        <w:rPr>
          <w:rFonts w:ascii="Times New Roman" w:hAnsi="Times New Roman" w:cs="Times New Roman"/>
        </w:rPr>
        <w:t>r</w:t>
      </w:r>
      <w:r w:rsidR="00900F15">
        <w:rPr>
          <w:rFonts w:ascii="Times New Roman" w:hAnsi="Times New Roman" w:cs="Times New Roman"/>
        </w:rPr>
        <w:t>tesi</w:t>
      </w:r>
      <w:r w:rsidR="00154E0C">
        <w:rPr>
          <w:rFonts w:ascii="Times New Roman" w:hAnsi="Times New Roman" w:cs="Times New Roman"/>
        </w:rPr>
        <w:t xml:space="preserve"> günü Saat: 09</w:t>
      </w:r>
      <w:r w:rsidRPr="0012781A">
        <w:rPr>
          <w:rFonts w:ascii="Times New Roman" w:hAnsi="Times New Roman" w:cs="Times New Roman"/>
        </w:rPr>
        <w:t xml:space="preserve">:00’ da yapılacak olup, sınava girecek adayların beraberlerinde resimli kimlik belgelerini getirmeleri gerekmektedir. </w:t>
      </w: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Sınav Yeri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Nişantaşı Ünive</w:t>
      </w:r>
      <w:r w:rsidR="00154E0C">
        <w:rPr>
          <w:rFonts w:ascii="Times New Roman" w:hAnsi="Times New Roman" w:cs="Times New Roman"/>
        </w:rPr>
        <w:t>rsitesi Maslak 1453 Kampüsü, C15</w:t>
      </w:r>
      <w:r w:rsidRPr="0012781A">
        <w:rPr>
          <w:rFonts w:ascii="Times New Roman" w:hAnsi="Times New Roman" w:cs="Times New Roman"/>
        </w:rPr>
        <w:t xml:space="preserve">8 </w:t>
      </w:r>
      <w:proofErr w:type="spellStart"/>
      <w:r w:rsidRPr="0012781A">
        <w:rPr>
          <w:rFonts w:ascii="Times New Roman" w:hAnsi="Times New Roman" w:cs="Times New Roman"/>
        </w:rPr>
        <w:t>No’lu</w:t>
      </w:r>
      <w:proofErr w:type="spellEnd"/>
      <w:r w:rsidRPr="0012781A">
        <w:rPr>
          <w:rFonts w:ascii="Times New Roman" w:hAnsi="Times New Roman" w:cs="Times New Roman"/>
        </w:rPr>
        <w:t xml:space="preserve"> Derslik</w:t>
      </w:r>
    </w:p>
    <w:p w:rsidR="00024741" w:rsidRPr="0012781A" w:rsidRDefault="00024741" w:rsidP="00024741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Adres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Maslak </w:t>
      </w:r>
      <w:proofErr w:type="spellStart"/>
      <w:r w:rsidRPr="0012781A">
        <w:rPr>
          <w:rFonts w:ascii="Times New Roman" w:hAnsi="Times New Roman" w:cs="Times New Roman"/>
        </w:rPr>
        <w:t>Mh</w:t>
      </w:r>
      <w:proofErr w:type="spellEnd"/>
      <w:r w:rsidRPr="0012781A">
        <w:rPr>
          <w:rFonts w:ascii="Times New Roman" w:hAnsi="Times New Roman" w:cs="Times New Roman"/>
        </w:rPr>
        <w:t xml:space="preserve">. 1453 </w:t>
      </w:r>
      <w:proofErr w:type="spellStart"/>
      <w:r w:rsidRPr="0012781A">
        <w:rPr>
          <w:rFonts w:ascii="Times New Roman" w:hAnsi="Times New Roman" w:cs="Times New Roman"/>
        </w:rPr>
        <w:t>Söğütözü</w:t>
      </w:r>
      <w:proofErr w:type="spellEnd"/>
      <w:r w:rsidRPr="0012781A">
        <w:rPr>
          <w:rFonts w:ascii="Times New Roman" w:hAnsi="Times New Roman" w:cs="Times New Roman"/>
        </w:rPr>
        <w:t xml:space="preserve"> Sok. No:20, Ağaoğlu Maslak 1453 – Sarıyer / </w:t>
      </w:r>
    </w:p>
    <w:p w:rsidR="00024741" w:rsidRDefault="00024741" w:rsidP="00654DD0">
      <w:pPr>
        <w:ind w:left="1416" w:firstLine="708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  İstanbul, 0(212)210 10 10</w:t>
      </w:r>
    </w:p>
    <w:p w:rsidR="00024741" w:rsidRPr="0012781A" w:rsidRDefault="00024741" w:rsidP="00024741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BAŞVURAN ADAYLAR</w:t>
      </w:r>
    </w:p>
    <w:tbl>
      <w:tblPr>
        <w:tblW w:w="10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404"/>
        <w:gridCol w:w="852"/>
        <w:gridCol w:w="1560"/>
        <w:gridCol w:w="1277"/>
        <w:gridCol w:w="1134"/>
        <w:gridCol w:w="934"/>
        <w:gridCol w:w="2036"/>
      </w:tblGrid>
      <w:tr w:rsidR="00CE7695" w:rsidRPr="00024741" w:rsidTr="006967D6">
        <w:trPr>
          <w:trHeight w:val="3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ALES PUANI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ALES PUAN'NIN YÜZDE 60’I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3F3073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DİL NOTU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YABANCI DİL NOTUNUN YÜZDE 40'I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741">
              <w:rPr>
                <w:rFonts w:ascii="Calibri" w:eastAsia="Times New Roman" w:hAnsi="Calibri" w:cs="Calibri"/>
                <w:b/>
                <w:bCs/>
                <w:color w:val="000000"/>
              </w:rPr>
              <w:t>TOPLAM PUANI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24741" w:rsidRPr="00024741" w:rsidRDefault="00024741" w:rsidP="00BA0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24741">
              <w:rPr>
                <w:rFonts w:ascii="Calibri" w:eastAsia="Times New Roman" w:hAnsi="Calibri" w:cs="Calibri"/>
                <w:b/>
                <w:bCs/>
              </w:rPr>
              <w:t>SINAVA GİRİŞ DURUMU</w:t>
            </w:r>
          </w:p>
        </w:tc>
      </w:tr>
      <w:tr w:rsidR="006967D6" w:rsidRPr="00024741" w:rsidTr="006967D6">
        <w:trPr>
          <w:trHeight w:val="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Burak Delikanlı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50,232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86,232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2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Betül Toy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51,552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86,052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Yelda Özge Doğan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50,322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85,322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 xml:space="preserve">Burcu </w:t>
            </w:r>
            <w:proofErr w:type="spellStart"/>
            <w:r w:rsidRPr="0092534E">
              <w:t>Bakö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44,598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83,098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Bilge Ekin İnan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45,768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81,268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Yiğit Çetin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43,824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80,324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Şenel Kaya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45,09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80,09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İrem Melis Kurt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44,07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79,07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Begüm Diker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45,942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78,942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Pr="0092534E" w:rsidRDefault="006967D6" w:rsidP="006967D6">
            <w:r w:rsidRPr="0092534E">
              <w:t>Girebilir.</w:t>
            </w:r>
          </w:p>
        </w:tc>
      </w:tr>
      <w:tr w:rsidR="006967D6" w:rsidRPr="00024741" w:rsidTr="006967D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Hızır Gökhan Uyduran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43,53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34,5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967D6" w:rsidRPr="0092534E" w:rsidRDefault="006967D6" w:rsidP="006967D6">
            <w:r w:rsidRPr="0092534E">
              <w:t>78,03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967D6" w:rsidRDefault="006967D6" w:rsidP="006967D6">
            <w:r w:rsidRPr="0092534E">
              <w:t>Girebilir.</w:t>
            </w:r>
          </w:p>
        </w:tc>
      </w:tr>
      <w:tr w:rsidR="00CE7695" w:rsidRPr="00024741" w:rsidTr="006967D6">
        <w:trPr>
          <w:trHeight w:val="1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>
            <w:r w:rsidRPr="00237521"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>
            <w:proofErr w:type="spellStart"/>
            <w:r w:rsidRPr="00237521">
              <w:t>Bengihan</w:t>
            </w:r>
            <w:proofErr w:type="spellEnd"/>
            <w:r w:rsidRPr="00237521">
              <w:t xml:space="preserve"> Fındık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F15" w:rsidRPr="00237521" w:rsidRDefault="00900F15" w:rsidP="00900F15"/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15" w:rsidRDefault="00CE7695" w:rsidP="00900F15">
            <w:r>
              <w:t xml:space="preserve">Giremez. </w:t>
            </w:r>
            <w:proofErr w:type="gramStart"/>
            <w:r>
              <w:t>(</w:t>
            </w:r>
            <w:proofErr w:type="gramEnd"/>
            <w:r>
              <w:t xml:space="preserve">Yabancı dil belgesinin süresi dolmuştur. ) </w:t>
            </w:r>
          </w:p>
        </w:tc>
      </w:tr>
    </w:tbl>
    <w:p w:rsidR="00024741" w:rsidRDefault="00024741" w:rsidP="00024741">
      <w:pPr>
        <w:jc w:val="both"/>
        <w:rPr>
          <w:rFonts w:ascii="Times New Roman" w:hAnsi="Times New Roman" w:cs="Times New Roman"/>
        </w:rPr>
      </w:pPr>
    </w:p>
    <w:sectPr w:rsidR="00024741" w:rsidSect="008859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A"/>
    <w:rsid w:val="00024741"/>
    <w:rsid w:val="0012781A"/>
    <w:rsid w:val="00154E0C"/>
    <w:rsid w:val="001D1A1C"/>
    <w:rsid w:val="003E4DD3"/>
    <w:rsid w:val="003F3073"/>
    <w:rsid w:val="004441EE"/>
    <w:rsid w:val="00654DD0"/>
    <w:rsid w:val="006967D6"/>
    <w:rsid w:val="00885964"/>
    <w:rsid w:val="0089503D"/>
    <w:rsid w:val="00900F15"/>
    <w:rsid w:val="00A8700E"/>
    <w:rsid w:val="00BA06DD"/>
    <w:rsid w:val="00C81071"/>
    <w:rsid w:val="00CE7695"/>
    <w:rsid w:val="00DD5F9C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BB12-3D7D-4F6A-B5AB-CAE3DC7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kkayisli</dc:creator>
  <cp:keywords/>
  <dc:description/>
  <cp:lastModifiedBy>Adem Akturan</cp:lastModifiedBy>
  <cp:revision>2</cp:revision>
  <dcterms:created xsi:type="dcterms:W3CDTF">2018-04-13T12:12:00Z</dcterms:created>
  <dcterms:modified xsi:type="dcterms:W3CDTF">2018-04-13T12:12:00Z</dcterms:modified>
</cp:coreProperties>
</file>